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64" w:rsidRPr="0003074E" w:rsidRDefault="009B3864" w:rsidP="009B386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3074E">
        <w:rPr>
          <w:rStyle w:val="a4"/>
          <w:color w:val="333333"/>
          <w:sz w:val="28"/>
          <w:szCs w:val="28"/>
        </w:rPr>
        <w:t>Образец пись</w:t>
      </w:r>
      <w:r w:rsidR="00DC4765">
        <w:rPr>
          <w:rStyle w:val="a4"/>
          <w:color w:val="333333"/>
          <w:sz w:val="28"/>
          <w:szCs w:val="28"/>
        </w:rPr>
        <w:t>менного обращения гражданина в А</w:t>
      </w:r>
      <w:bookmarkStart w:id="0" w:name="_GoBack"/>
      <w:bookmarkEnd w:id="0"/>
      <w:r w:rsidRPr="0003074E">
        <w:rPr>
          <w:rStyle w:val="a4"/>
          <w:color w:val="333333"/>
          <w:sz w:val="28"/>
          <w:szCs w:val="28"/>
        </w:rPr>
        <w:t xml:space="preserve">дминистрацию </w:t>
      </w:r>
      <w:r w:rsidR="00DC4765">
        <w:rPr>
          <w:b/>
          <w:color w:val="333333"/>
          <w:sz w:val="28"/>
          <w:szCs w:val="28"/>
        </w:rPr>
        <w:t>Нерчинско-Заводского муниципального округа</w:t>
      </w:r>
    </w:p>
    <w:p w:rsidR="009B3864" w:rsidRDefault="009B3864" w:rsidP="009B386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B3864" w:rsidRDefault="009B3864" w:rsidP="009B386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3074E">
        <w:rPr>
          <w:color w:val="333333"/>
          <w:sz w:val="28"/>
          <w:szCs w:val="28"/>
        </w:rPr>
        <w:t xml:space="preserve">Адрес для обращений: ул. </w:t>
      </w:r>
      <w:r>
        <w:rPr>
          <w:color w:val="333333"/>
          <w:sz w:val="28"/>
          <w:szCs w:val="28"/>
        </w:rPr>
        <w:t xml:space="preserve">Красноармейская, 62 </w:t>
      </w:r>
      <w:r w:rsidRPr="0003074E">
        <w:rPr>
          <w:color w:val="333333"/>
          <w:sz w:val="28"/>
          <w:szCs w:val="28"/>
        </w:rPr>
        <w:t xml:space="preserve">, с. </w:t>
      </w:r>
      <w:r>
        <w:rPr>
          <w:color w:val="333333"/>
          <w:sz w:val="28"/>
          <w:szCs w:val="28"/>
        </w:rPr>
        <w:t>Нерчинский Завод</w:t>
      </w:r>
      <w:r w:rsidRPr="0003074E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Нерчинско-Заводский</w:t>
      </w:r>
      <w:r w:rsidRPr="0003074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район, Забайкальский край, 67437</w:t>
      </w:r>
      <w:r w:rsidRPr="0003074E">
        <w:rPr>
          <w:color w:val="333333"/>
          <w:sz w:val="28"/>
          <w:szCs w:val="28"/>
        </w:rPr>
        <w:t>0.</w:t>
      </w:r>
    </w:p>
    <w:p w:rsidR="009B3864" w:rsidRPr="0003074E" w:rsidRDefault="009B3864" w:rsidP="009B386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C4765" w:rsidRPr="00DC4765" w:rsidRDefault="009B3864" w:rsidP="00DC4765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DC4765">
        <w:rPr>
          <w:color w:val="333333"/>
          <w:sz w:val="28"/>
          <w:szCs w:val="28"/>
        </w:rPr>
        <w:t xml:space="preserve"> Главе </w:t>
      </w:r>
      <w:r w:rsidR="00DC4765" w:rsidRPr="00DC4765">
        <w:rPr>
          <w:color w:val="333333"/>
          <w:sz w:val="28"/>
          <w:szCs w:val="28"/>
        </w:rPr>
        <w:t xml:space="preserve">Нерчинско-Заводского </w:t>
      </w:r>
    </w:p>
    <w:p w:rsidR="00DC4765" w:rsidRPr="00DC4765" w:rsidRDefault="00DC4765" w:rsidP="00DC4765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DC4765">
        <w:rPr>
          <w:color w:val="333333"/>
          <w:sz w:val="28"/>
          <w:szCs w:val="28"/>
        </w:rPr>
        <w:t xml:space="preserve">муниципального округа </w:t>
      </w:r>
    </w:p>
    <w:p w:rsidR="009B3864" w:rsidRPr="0003074E" w:rsidRDefault="00DC4765" w:rsidP="00DC4765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Л.В. Михалев</w:t>
      </w:r>
    </w:p>
    <w:p w:rsidR="009B3864" w:rsidRDefault="009B3864" w:rsidP="009B3864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03074E">
        <w:rPr>
          <w:color w:val="333333"/>
          <w:sz w:val="28"/>
          <w:szCs w:val="28"/>
        </w:rPr>
        <w:t>от Ф. И. О. заявителя</w:t>
      </w:r>
    </w:p>
    <w:p w:rsidR="009B3864" w:rsidRPr="0003074E" w:rsidRDefault="009B3864" w:rsidP="009B3864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03074E">
        <w:rPr>
          <w:color w:val="333333"/>
          <w:sz w:val="28"/>
          <w:szCs w:val="28"/>
        </w:rPr>
        <w:t>почтовый адрес</w:t>
      </w:r>
    </w:p>
    <w:p w:rsidR="009B3864" w:rsidRPr="0003074E" w:rsidRDefault="009B3864" w:rsidP="009B386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3074E">
        <w:rPr>
          <w:color w:val="333333"/>
          <w:sz w:val="28"/>
          <w:szCs w:val="28"/>
        </w:rPr>
        <w:t> </w:t>
      </w:r>
    </w:p>
    <w:p w:rsidR="009B3864" w:rsidRPr="0003074E" w:rsidRDefault="009B3864" w:rsidP="009B386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3074E">
        <w:rPr>
          <w:color w:val="333333"/>
          <w:sz w:val="28"/>
          <w:szCs w:val="28"/>
        </w:rPr>
        <w:t>Обращение</w:t>
      </w:r>
    </w:p>
    <w:p w:rsidR="009B3864" w:rsidRPr="0003074E" w:rsidRDefault="009B3864" w:rsidP="009B386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3074E">
        <w:rPr>
          <w:color w:val="333333"/>
          <w:sz w:val="28"/>
          <w:szCs w:val="28"/>
        </w:rPr>
        <w:t>(текст обращения)</w:t>
      </w:r>
    </w:p>
    <w:p w:rsidR="009B3864" w:rsidRDefault="009B3864" w:rsidP="009B386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B3864" w:rsidRDefault="009B3864" w:rsidP="009B386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B3864" w:rsidRDefault="009B3864" w:rsidP="009B386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B3864" w:rsidRDefault="009B3864" w:rsidP="009B386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B3864" w:rsidRDefault="009B3864" w:rsidP="009B386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B3864" w:rsidRDefault="009B3864" w:rsidP="009B386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B3864" w:rsidRDefault="009B3864" w:rsidP="009B386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B3864" w:rsidRDefault="009B3864" w:rsidP="009B386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B3864" w:rsidRDefault="009B3864" w:rsidP="009B386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B3864" w:rsidRDefault="009B3864" w:rsidP="009B386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B3864" w:rsidRDefault="009B3864" w:rsidP="009B386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B3864" w:rsidRDefault="009B3864" w:rsidP="009B386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B3864" w:rsidRDefault="009B3864" w:rsidP="009B386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B3864" w:rsidRDefault="009B3864" w:rsidP="009B386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B3864" w:rsidRDefault="009B3864" w:rsidP="009B386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B3864" w:rsidRDefault="009B3864" w:rsidP="009B386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B3864" w:rsidRDefault="009B3864" w:rsidP="009B386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B3864" w:rsidRDefault="009B3864" w:rsidP="009B386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B3864" w:rsidRDefault="009B3864" w:rsidP="009B386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B3864" w:rsidRDefault="009B3864" w:rsidP="009B386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B3864" w:rsidRDefault="009B3864" w:rsidP="009B386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B3864" w:rsidRDefault="009B3864" w:rsidP="009B386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B3864" w:rsidRDefault="009B3864" w:rsidP="009B386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B3864" w:rsidRDefault="009B3864" w:rsidP="009B386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B3864" w:rsidRPr="0003074E" w:rsidRDefault="009B3864" w:rsidP="009B386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3074E">
        <w:rPr>
          <w:color w:val="333333"/>
          <w:sz w:val="28"/>
          <w:szCs w:val="28"/>
        </w:rPr>
        <w:t> ___/___/____ дата обращения подпись Ф. И.О.</w:t>
      </w:r>
    </w:p>
    <w:p w:rsidR="00765F6A" w:rsidRDefault="00765F6A"/>
    <w:sectPr w:rsidR="00765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37"/>
    <w:rsid w:val="00765F6A"/>
    <w:rsid w:val="009B3864"/>
    <w:rsid w:val="00AB5637"/>
    <w:rsid w:val="00DC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9B38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9B38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AdminNerzav</dc:creator>
  <cp:keywords/>
  <dc:description/>
  <cp:lastModifiedBy>AdminNerzav</cp:lastModifiedBy>
  <cp:revision>3</cp:revision>
  <dcterms:created xsi:type="dcterms:W3CDTF">2019-10-10T02:26:00Z</dcterms:created>
  <dcterms:modified xsi:type="dcterms:W3CDTF">2024-07-04T05:48:00Z</dcterms:modified>
</cp:coreProperties>
</file>